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E1" w:rsidRPr="00A1308A" w:rsidRDefault="00DF7F5D" w:rsidP="00753FA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  <w:r w:rsidRPr="00A1308A">
        <w:rPr>
          <w:rFonts w:ascii="Arial Narrow" w:hAnsi="Arial Narrow" w:cs="Times-Roman"/>
          <w:sz w:val="24"/>
          <w:szCs w:val="24"/>
        </w:rPr>
        <w:t>KRYTERIA OCENY</w:t>
      </w:r>
      <w:bookmarkStart w:id="0" w:name="_GoBack"/>
      <w:bookmarkEnd w:id="0"/>
    </w:p>
    <w:p w:rsidR="00DF7F5D" w:rsidRPr="00A1308A" w:rsidRDefault="00DF7F5D" w:rsidP="00DF7F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841"/>
        <w:gridCol w:w="4998"/>
        <w:gridCol w:w="1970"/>
        <w:gridCol w:w="1543"/>
        <w:gridCol w:w="5498"/>
      </w:tblGrid>
      <w:tr w:rsidR="00B1597E" w:rsidRPr="00DF7F5D" w:rsidTr="00B1597E">
        <w:tc>
          <w:tcPr>
            <w:tcW w:w="841" w:type="dxa"/>
            <w:vMerge w:val="restart"/>
            <w:shd w:val="clear" w:color="auto" w:fill="A6A6A6" w:themeFill="background1" w:themeFillShade="A6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Lp.</w:t>
            </w:r>
          </w:p>
        </w:tc>
        <w:tc>
          <w:tcPr>
            <w:tcW w:w="4998" w:type="dxa"/>
            <w:vMerge w:val="restart"/>
            <w:shd w:val="clear" w:color="auto" w:fill="A6A6A6" w:themeFill="background1" w:themeFillShade="A6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KRYTERIUM</w:t>
            </w:r>
          </w:p>
        </w:tc>
        <w:tc>
          <w:tcPr>
            <w:tcW w:w="1970" w:type="dxa"/>
            <w:shd w:val="clear" w:color="auto" w:fill="A6A6A6" w:themeFill="background1" w:themeFillShade="A6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SPOSÓB OCENY</w:t>
            </w:r>
          </w:p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shd w:val="clear" w:color="auto" w:fill="A6A6A6" w:themeFill="background1" w:themeFillShade="A6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WYNIK OCENY</w:t>
            </w:r>
          </w:p>
        </w:tc>
        <w:tc>
          <w:tcPr>
            <w:tcW w:w="5498" w:type="dxa"/>
            <w:vMerge w:val="restart"/>
            <w:shd w:val="clear" w:color="auto" w:fill="A6A6A6" w:themeFill="background1" w:themeFillShade="A6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UZASADNIENIE</w:t>
            </w:r>
          </w:p>
        </w:tc>
      </w:tr>
      <w:tr w:rsidR="00B1597E" w:rsidRPr="00DF7F5D" w:rsidTr="00B1597E">
        <w:tc>
          <w:tcPr>
            <w:tcW w:w="841" w:type="dxa"/>
            <w:vMerge/>
            <w:shd w:val="clear" w:color="auto" w:fill="A6A6A6" w:themeFill="background1" w:themeFillShade="A6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98" w:type="dxa"/>
            <w:vMerge/>
            <w:shd w:val="clear" w:color="auto" w:fill="A6A6A6" w:themeFill="background1" w:themeFillShade="A6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6A6A6" w:themeFill="background1" w:themeFillShade="A6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PUNKTACJA</w:t>
            </w:r>
          </w:p>
        </w:tc>
        <w:tc>
          <w:tcPr>
            <w:tcW w:w="1543" w:type="dxa"/>
            <w:vMerge/>
            <w:shd w:val="clear" w:color="auto" w:fill="A6A6A6" w:themeFill="background1" w:themeFillShade="A6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498" w:type="dxa"/>
            <w:vMerge/>
            <w:shd w:val="clear" w:color="auto" w:fill="A6A6A6" w:themeFill="background1" w:themeFillShade="A6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841" w:type="dxa"/>
            <w:shd w:val="clear" w:color="auto" w:fill="A6A6A6" w:themeFill="background1" w:themeFillShade="A6"/>
          </w:tcPr>
          <w:p w:rsidR="00B1597E" w:rsidRPr="00DF7F5D" w:rsidRDefault="00B1597E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1597E" w:rsidRPr="00DF7F5D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U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zasadnienie dla realizacji projektu</w:t>
            </w:r>
          </w:p>
        </w:tc>
        <w:tc>
          <w:tcPr>
            <w:tcW w:w="1970" w:type="dxa"/>
          </w:tcPr>
          <w:p w:rsidR="00B1597E" w:rsidRPr="00A13BE3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 do 6</w:t>
            </w:r>
          </w:p>
        </w:tc>
        <w:tc>
          <w:tcPr>
            <w:tcW w:w="1543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841" w:type="dxa"/>
            <w:shd w:val="clear" w:color="auto" w:fill="A6A6A6" w:themeFill="background1" w:themeFillShade="A6"/>
          </w:tcPr>
          <w:p w:rsidR="00B1597E" w:rsidRPr="00DF7F5D" w:rsidRDefault="00B1597E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1597E" w:rsidRPr="00DF7F5D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i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A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dekwatność grupy docelowej/adresatów projektu do jego celu i rezultatów</w:t>
            </w:r>
          </w:p>
        </w:tc>
        <w:tc>
          <w:tcPr>
            <w:tcW w:w="1970" w:type="dxa"/>
          </w:tcPr>
          <w:p w:rsidR="00B1597E" w:rsidRPr="00A13BE3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 do 3</w:t>
            </w:r>
          </w:p>
        </w:tc>
        <w:tc>
          <w:tcPr>
            <w:tcW w:w="1543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841" w:type="dxa"/>
            <w:shd w:val="clear" w:color="auto" w:fill="A6A6A6" w:themeFill="background1" w:themeFillShade="A6"/>
          </w:tcPr>
          <w:p w:rsidR="00B1597E" w:rsidRPr="00DF7F5D" w:rsidRDefault="00B1597E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1597E" w:rsidRPr="00DF7F5D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Budżet projektu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 xml:space="preserve"> (</w:t>
            </w:r>
            <w:r>
              <w:rPr>
                <w:rFonts w:ascii="Arial Narrow" w:hAnsi="Arial Narrow" w:cs="Times-Roman"/>
                <w:sz w:val="24"/>
                <w:szCs w:val="24"/>
              </w:rPr>
              <w:t xml:space="preserve">celowość, 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przejrzystość i adekwatność wydatków</w:t>
            </w:r>
            <w:r>
              <w:rPr>
                <w:rFonts w:ascii="Arial Narrow" w:hAnsi="Arial Narrow" w:cs="Times-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B1597E" w:rsidRPr="00A13BE3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0-do 5</w:t>
            </w:r>
          </w:p>
        </w:tc>
        <w:tc>
          <w:tcPr>
            <w:tcW w:w="1543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841" w:type="dxa"/>
            <w:shd w:val="clear" w:color="auto" w:fill="A6A6A6" w:themeFill="background1" w:themeFillShade="A6"/>
          </w:tcPr>
          <w:p w:rsidR="00B1597E" w:rsidRPr="00DF7F5D" w:rsidRDefault="00B1597E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1597E" w:rsidRPr="00DF7F5D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H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armonogram projektu (rozplanowani</w:t>
            </w:r>
            <w:r>
              <w:rPr>
                <w:rFonts w:ascii="Arial Narrow" w:hAnsi="Arial Narrow" w:cs="Times-Roman"/>
                <w:sz w:val="24"/>
                <w:szCs w:val="24"/>
              </w:rPr>
              <w:t>e w czasie poszczególnych zadań/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 xml:space="preserve"> działań</w:t>
            </w:r>
            <w:r>
              <w:rPr>
                <w:rFonts w:ascii="Arial Narrow" w:hAnsi="Arial Narrow" w:cs="Times-Roman"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B1597E" w:rsidRPr="00A13BE3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0-do 3</w:t>
            </w:r>
          </w:p>
        </w:tc>
        <w:tc>
          <w:tcPr>
            <w:tcW w:w="1543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841" w:type="dxa"/>
            <w:shd w:val="clear" w:color="auto" w:fill="A6A6A6" w:themeFill="background1" w:themeFillShade="A6"/>
          </w:tcPr>
          <w:p w:rsidR="00B1597E" w:rsidRPr="00DF7F5D" w:rsidRDefault="00B1597E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1597E" w:rsidRPr="00DF7F5D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F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orma wybranych działań (skuteczność, adekwatność, efektywność)</w:t>
            </w:r>
          </w:p>
        </w:tc>
        <w:tc>
          <w:tcPr>
            <w:tcW w:w="1970" w:type="dxa"/>
          </w:tcPr>
          <w:p w:rsidR="00B1597E" w:rsidRPr="00A13BE3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 do 3</w:t>
            </w:r>
          </w:p>
        </w:tc>
        <w:tc>
          <w:tcPr>
            <w:tcW w:w="1543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841" w:type="dxa"/>
            <w:shd w:val="clear" w:color="auto" w:fill="A6A6A6" w:themeFill="background1" w:themeFillShade="A6"/>
          </w:tcPr>
          <w:p w:rsidR="00B1597E" w:rsidRPr="00DF7F5D" w:rsidRDefault="00B1597E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1597E" w:rsidRPr="00DF7F5D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T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rwałość rezultatów projektu</w:t>
            </w:r>
          </w:p>
        </w:tc>
        <w:tc>
          <w:tcPr>
            <w:tcW w:w="1970" w:type="dxa"/>
          </w:tcPr>
          <w:p w:rsidR="00B1597E" w:rsidRPr="00A13BE3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0-do 3</w:t>
            </w:r>
          </w:p>
        </w:tc>
        <w:tc>
          <w:tcPr>
            <w:tcW w:w="1543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841" w:type="dxa"/>
            <w:shd w:val="clear" w:color="auto" w:fill="A6A6A6" w:themeFill="background1" w:themeFillShade="A6"/>
          </w:tcPr>
          <w:p w:rsidR="00B1597E" w:rsidRPr="00DF7F5D" w:rsidRDefault="00B1597E" w:rsidP="004F6D9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1597E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Wkład własny:</w:t>
            </w:r>
          </w:p>
          <w:p w:rsidR="00B1597E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- finansowy- 2 punkty</w:t>
            </w:r>
          </w:p>
          <w:p w:rsidR="00B1597E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- osobowy- 1 punkt</w:t>
            </w:r>
          </w:p>
          <w:p w:rsidR="00B1597E" w:rsidRPr="00DF7F5D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(punkty się sumują)</w:t>
            </w:r>
          </w:p>
        </w:tc>
        <w:tc>
          <w:tcPr>
            <w:tcW w:w="1970" w:type="dxa"/>
          </w:tcPr>
          <w:p w:rsidR="00B1597E" w:rsidRPr="00A13BE3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Od 0- do 3</w:t>
            </w:r>
          </w:p>
        </w:tc>
        <w:tc>
          <w:tcPr>
            <w:tcW w:w="1543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9352" w:type="dxa"/>
            <w:gridSpan w:val="4"/>
            <w:shd w:val="clear" w:color="auto" w:fill="A6A6A6" w:themeFill="background1" w:themeFillShade="A6"/>
          </w:tcPr>
          <w:p w:rsidR="00B1597E" w:rsidRPr="00A13BE3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PREMIA PUNKTOWA</w:t>
            </w:r>
          </w:p>
        </w:tc>
        <w:tc>
          <w:tcPr>
            <w:tcW w:w="5498" w:type="dxa"/>
            <w:shd w:val="clear" w:color="auto" w:fill="A6A6A6" w:themeFill="background1" w:themeFillShade="A6"/>
          </w:tcPr>
          <w:p w:rsidR="00B1597E" w:rsidRPr="00A13BE3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841" w:type="dxa"/>
            <w:shd w:val="clear" w:color="auto" w:fill="A6A6A6" w:themeFill="background1" w:themeFillShade="A6"/>
          </w:tcPr>
          <w:p w:rsidR="00B1597E" w:rsidRPr="00DF7F5D" w:rsidRDefault="00B1597E" w:rsidP="00DF7F5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1</w:t>
            </w:r>
            <w:r>
              <w:rPr>
                <w:rFonts w:ascii="Arial Narrow" w:hAnsi="Arial Narrow" w:cs="Times-Roman"/>
                <w:sz w:val="24"/>
                <w:szCs w:val="24"/>
              </w:rPr>
              <w:t>.</w:t>
            </w:r>
          </w:p>
        </w:tc>
        <w:tc>
          <w:tcPr>
            <w:tcW w:w="4998" w:type="dxa"/>
          </w:tcPr>
          <w:p w:rsidR="00B1597E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PREMIA 1</w:t>
            </w:r>
          </w:p>
          <w:p w:rsidR="00B1597E" w:rsidRDefault="00B1597E" w:rsidP="00FD17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 xml:space="preserve">Zostanie przyznana projektom realizowanym na terenie </w:t>
            </w:r>
            <w:r w:rsidRPr="00C015E9">
              <w:rPr>
                <w:rFonts w:ascii="Arial Narrow" w:hAnsi="Arial Narrow" w:cs="Times-Roman"/>
                <w:sz w:val="24"/>
                <w:szCs w:val="24"/>
              </w:rPr>
              <w:t xml:space="preserve">miejscowości </w:t>
            </w:r>
            <w:r>
              <w:rPr>
                <w:rFonts w:ascii="Arial Narrow" w:hAnsi="Arial Narrow" w:cs="Times-Roman"/>
                <w:sz w:val="24"/>
                <w:szCs w:val="24"/>
              </w:rPr>
              <w:t>do 10</w:t>
            </w:r>
            <w:r w:rsidRPr="00C015E9">
              <w:rPr>
                <w:rFonts w:ascii="Arial Narrow" w:hAnsi="Arial Narrow" w:cs="Times-Roman"/>
                <w:sz w:val="24"/>
                <w:szCs w:val="24"/>
              </w:rPr>
              <w:t xml:space="preserve"> tys. mieszkańców</w:t>
            </w:r>
          </w:p>
          <w:p w:rsidR="00B1597E" w:rsidRPr="00DF7F5D" w:rsidRDefault="00B1597E" w:rsidP="00FD17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(w przypadku realizacji projektu na terenie kilku miejs</w:t>
            </w:r>
            <w:r w:rsidR="00627F7F">
              <w:rPr>
                <w:rFonts w:ascii="Arial Narrow" w:hAnsi="Arial Narrow" w:cs="Times-Roman"/>
                <w:sz w:val="24"/>
                <w:szCs w:val="24"/>
              </w:rPr>
              <w:t>cowości, bierze się pod uwagę tę</w:t>
            </w:r>
            <w:r>
              <w:rPr>
                <w:rFonts w:ascii="Arial Narrow" w:hAnsi="Arial Narrow" w:cs="Times-Roman"/>
                <w:sz w:val="24"/>
                <w:szCs w:val="24"/>
              </w:rPr>
              <w:t xml:space="preserve"> największą</w:t>
            </w:r>
          </w:p>
          <w:p w:rsidR="00B1597E" w:rsidRPr="00DF7F5D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1597E" w:rsidRPr="00A13BE3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841" w:type="dxa"/>
            <w:shd w:val="clear" w:color="auto" w:fill="A6A6A6" w:themeFill="background1" w:themeFillShade="A6"/>
          </w:tcPr>
          <w:p w:rsidR="00B1597E" w:rsidRPr="00DF7F5D" w:rsidRDefault="00B1597E" w:rsidP="00DF7F5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2.</w:t>
            </w:r>
          </w:p>
        </w:tc>
        <w:tc>
          <w:tcPr>
            <w:tcW w:w="4998" w:type="dxa"/>
          </w:tcPr>
          <w:p w:rsidR="00B1597E" w:rsidRDefault="00B1597E" w:rsidP="00C015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PREMIA 2</w:t>
            </w:r>
          </w:p>
          <w:p w:rsidR="00B1597E" w:rsidRPr="00DF7F5D" w:rsidRDefault="00B1597E" w:rsidP="00C015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 xml:space="preserve">Cele projektu oraz jego działania odnoszą się bezpośrednio do problematyki dot. macierzyństwa i świadomego rodzicielstwa lub projekt dotyczy działań bezpośrednio związanych z obchodami 100-lecia </w:t>
            </w:r>
            <w:r>
              <w:rPr>
                <w:rFonts w:ascii="Arial Narrow" w:hAnsi="Arial Narrow" w:cs="Times-Roman"/>
                <w:sz w:val="24"/>
                <w:szCs w:val="24"/>
              </w:rPr>
              <w:lastRenderedPageBreak/>
              <w:t>niepodległości Polski</w:t>
            </w:r>
          </w:p>
          <w:p w:rsidR="00B1597E" w:rsidRPr="00DF7F5D" w:rsidRDefault="00B1597E" w:rsidP="00DF7F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1597E" w:rsidRPr="00A13BE3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3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841" w:type="dxa"/>
            <w:shd w:val="clear" w:color="auto" w:fill="A6A6A6" w:themeFill="background1" w:themeFillShade="A6"/>
          </w:tcPr>
          <w:p w:rsidR="00B1597E" w:rsidRPr="00DF7F5D" w:rsidRDefault="00B1597E" w:rsidP="00DF7F5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3.</w:t>
            </w:r>
          </w:p>
        </w:tc>
        <w:tc>
          <w:tcPr>
            <w:tcW w:w="4998" w:type="dxa"/>
          </w:tcPr>
          <w:p w:rsidR="00B1597E" w:rsidRDefault="00B1597E" w:rsidP="00C015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PREMIA 3</w:t>
            </w:r>
          </w:p>
          <w:p w:rsidR="00B1597E" w:rsidRPr="00DF7F5D" w:rsidRDefault="00B1597E" w:rsidP="00FD17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Z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 xml:space="preserve">ostanie przyznana projektom z powiatów o najniższym poziomie aktywności społecznej (powiat gorzowski-ziemski, </w:t>
            </w:r>
            <w:r>
              <w:rPr>
                <w:rFonts w:ascii="Arial Narrow" w:hAnsi="Arial Narrow" w:cs="Times-Roman"/>
                <w:sz w:val="24"/>
                <w:szCs w:val="24"/>
              </w:rPr>
              <w:t>sulęciński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Times-Roman"/>
                <w:sz w:val="24"/>
                <w:szCs w:val="24"/>
              </w:rPr>
              <w:t xml:space="preserve">nowosolski, </w:t>
            </w:r>
            <w:r w:rsidRPr="00DF7F5D">
              <w:rPr>
                <w:rFonts w:ascii="Arial Narrow" w:hAnsi="Arial Narrow" w:cs="Times-Roman"/>
                <w:sz w:val="24"/>
                <w:szCs w:val="24"/>
              </w:rPr>
              <w:t>wschowski,</w:t>
            </w:r>
          </w:p>
          <w:p w:rsidR="00B1597E" w:rsidRPr="00C015E9" w:rsidRDefault="00B1597E" w:rsidP="00FD17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DF7F5D">
              <w:rPr>
                <w:rFonts w:ascii="Arial Narrow" w:hAnsi="Arial Narrow" w:cs="Times-Roman"/>
                <w:sz w:val="24"/>
                <w:szCs w:val="24"/>
              </w:rPr>
              <w:t>żagański)</w:t>
            </w:r>
          </w:p>
          <w:p w:rsidR="00B1597E" w:rsidRPr="00DF7F5D" w:rsidRDefault="00B1597E" w:rsidP="00C015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1597E" w:rsidRDefault="00320163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841" w:type="dxa"/>
            <w:shd w:val="clear" w:color="auto" w:fill="A6A6A6" w:themeFill="background1" w:themeFillShade="A6"/>
          </w:tcPr>
          <w:p w:rsidR="00B1597E" w:rsidRDefault="00B1597E" w:rsidP="00DF7F5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 xml:space="preserve">4. </w:t>
            </w:r>
          </w:p>
        </w:tc>
        <w:tc>
          <w:tcPr>
            <w:tcW w:w="4998" w:type="dxa"/>
          </w:tcPr>
          <w:p w:rsidR="00B1597E" w:rsidRDefault="00B1597E" w:rsidP="00C015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PREMIA 4</w:t>
            </w:r>
          </w:p>
          <w:p w:rsidR="00B1597E" w:rsidRDefault="00B1597E" w:rsidP="00C015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EA2CF7">
              <w:rPr>
                <w:rFonts w:ascii="Arial Narrow" w:hAnsi="Arial Narrow" w:cs="Times-Roman"/>
                <w:sz w:val="24"/>
                <w:szCs w:val="24"/>
              </w:rPr>
              <w:t xml:space="preserve">Zostanie </w:t>
            </w:r>
            <w:r>
              <w:rPr>
                <w:rFonts w:ascii="Arial Narrow" w:hAnsi="Arial Narrow" w:cs="Times-Roman"/>
                <w:sz w:val="24"/>
                <w:szCs w:val="24"/>
              </w:rPr>
              <w:t xml:space="preserve">przyznana </w:t>
            </w:r>
            <w:r>
              <w:rPr>
                <w:rFonts w:ascii="Arial Narrow" w:hAnsi="Arial Narrow"/>
                <w:sz w:val="24"/>
                <w:szCs w:val="24"/>
              </w:rPr>
              <w:t>projektom przewidującym</w:t>
            </w:r>
            <w:r w:rsidRPr="00EA2CF7">
              <w:rPr>
                <w:rFonts w:ascii="Arial Narrow" w:hAnsi="Arial Narrow"/>
                <w:sz w:val="24"/>
                <w:szCs w:val="24"/>
              </w:rPr>
              <w:t xml:space="preserve"> wsparcie dla rodzin z dziećmi niepełnosprawnymi lub rodzin spodziewających się narodzin dziecka niepełnosprawnego</w:t>
            </w:r>
          </w:p>
        </w:tc>
        <w:tc>
          <w:tcPr>
            <w:tcW w:w="1970" w:type="dxa"/>
          </w:tcPr>
          <w:p w:rsidR="00B1597E" w:rsidRDefault="00320163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>
              <w:rPr>
                <w:rFonts w:ascii="Arial Narrow" w:hAnsi="Arial Narrow" w:cs="Times-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  <w:tr w:rsidR="00B1597E" w:rsidRPr="00DF7F5D" w:rsidTr="00B1597E">
        <w:tc>
          <w:tcPr>
            <w:tcW w:w="7809" w:type="dxa"/>
            <w:gridSpan w:val="3"/>
            <w:shd w:val="clear" w:color="auto" w:fill="A6A6A6" w:themeFill="background1" w:themeFillShade="A6"/>
          </w:tcPr>
          <w:p w:rsidR="00B1597E" w:rsidRPr="00C015E9" w:rsidRDefault="00B1597E" w:rsidP="00A128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b/>
                <w:sz w:val="24"/>
                <w:szCs w:val="24"/>
              </w:rPr>
            </w:pPr>
            <w:r w:rsidRPr="00C015E9">
              <w:rPr>
                <w:rFonts w:ascii="Arial Narrow" w:hAnsi="Arial Narrow" w:cs="Times-Roman"/>
                <w:b/>
                <w:sz w:val="24"/>
                <w:szCs w:val="24"/>
              </w:rPr>
              <w:t>SUMA</w:t>
            </w:r>
            <w:r>
              <w:rPr>
                <w:rFonts w:ascii="Arial Narrow" w:hAnsi="Arial Narrow" w:cs="Times-Roman"/>
                <w:b/>
                <w:sz w:val="24"/>
                <w:szCs w:val="24"/>
              </w:rPr>
              <w:t xml:space="preserve"> PUNKTÓW (max 40 punktów)</w:t>
            </w:r>
          </w:p>
        </w:tc>
        <w:tc>
          <w:tcPr>
            <w:tcW w:w="1543" w:type="dxa"/>
          </w:tcPr>
          <w:p w:rsidR="00B1597E" w:rsidRPr="00DF7F5D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  <w:r w:rsidRPr="00A13BE3">
              <w:rPr>
                <w:rFonts w:ascii="Arial Narrow" w:hAnsi="Arial Narrow" w:cs="Times-Roman"/>
                <w:sz w:val="24"/>
                <w:szCs w:val="24"/>
              </w:rPr>
              <w:t>40</w:t>
            </w:r>
          </w:p>
        </w:tc>
        <w:tc>
          <w:tcPr>
            <w:tcW w:w="5498" w:type="dxa"/>
          </w:tcPr>
          <w:p w:rsidR="00B1597E" w:rsidRPr="00A13BE3" w:rsidRDefault="00B1597E" w:rsidP="004F6D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sz w:val="24"/>
                <w:szCs w:val="24"/>
              </w:rPr>
            </w:pPr>
          </w:p>
        </w:tc>
      </w:tr>
    </w:tbl>
    <w:p w:rsidR="00DF7F5D" w:rsidRPr="00A1308A" w:rsidRDefault="00DF7F5D" w:rsidP="00DF7F5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Roman"/>
          <w:sz w:val="24"/>
          <w:szCs w:val="24"/>
        </w:rPr>
      </w:pPr>
    </w:p>
    <w:p w:rsidR="006A6F06" w:rsidRDefault="00904ED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753FA5">
        <w:rPr>
          <w:rFonts w:ascii="Arial Narrow" w:hAnsi="Arial Narrow"/>
          <w:b/>
        </w:rPr>
        <w:t>Data i podpis osoby oceniającej:……………………………………………………………….</w:t>
      </w:r>
    </w:p>
    <w:p w:rsidR="00904ED0" w:rsidRPr="006A6F06" w:rsidRDefault="00904ED0" w:rsidP="00B1597E">
      <w:pPr>
        <w:rPr>
          <w:rFonts w:ascii="Arial Narrow" w:hAnsi="Arial Narrow"/>
          <w:b/>
        </w:rPr>
      </w:pPr>
    </w:p>
    <w:sectPr w:rsidR="00904ED0" w:rsidRPr="006A6F06" w:rsidSect="00A1288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5D" w:rsidRDefault="00DF7F5D" w:rsidP="00DF7F5D">
      <w:pPr>
        <w:spacing w:after="0" w:line="240" w:lineRule="auto"/>
      </w:pPr>
      <w:r>
        <w:separator/>
      </w:r>
    </w:p>
  </w:endnote>
  <w:endnote w:type="continuationSeparator" w:id="0">
    <w:p w:rsidR="00DF7F5D" w:rsidRDefault="00DF7F5D" w:rsidP="00DF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D1" w:rsidRPr="0041380F" w:rsidRDefault="00FD1754" w:rsidP="00B97AD1">
    <w:pPr>
      <w:rPr>
        <w:rFonts w:ascii="Arial Narrow" w:hAnsi="Arial Narrow"/>
        <w:b/>
        <w:i/>
        <w:sz w:val="24"/>
        <w:szCs w:val="24"/>
      </w:rPr>
    </w:pPr>
    <w:r w:rsidRPr="0025038D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9C871B9" wp14:editId="79BFA3DD">
          <wp:simplePos x="0" y="0"/>
          <wp:positionH relativeFrom="column">
            <wp:posOffset>1938655</wp:posOffset>
          </wp:positionH>
          <wp:positionV relativeFrom="page">
            <wp:posOffset>10010775</wp:posOffset>
          </wp:positionV>
          <wp:extent cx="1112400" cy="723600"/>
          <wp:effectExtent l="0" t="0" r="0" b="635"/>
          <wp:wrapSquare wrapText="bothSides"/>
          <wp:docPr id="1" name="Obraz 1" descr="W:\WNIOSKI SKŁADANE PRZEZ LGD\2018_03_FIO_2018\logotypy FIO\FI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NIOSKI SKŁADANE PRZEZ LGD\2018_03_FIO_2018\logotypy FIO\FIO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AD1" w:rsidRPr="00B97AD1">
      <w:rPr>
        <w:rFonts w:ascii="Arial Narrow" w:hAnsi="Arial Narrow"/>
        <w:b/>
        <w:i/>
        <w:sz w:val="24"/>
        <w:szCs w:val="24"/>
      </w:rPr>
      <w:t xml:space="preserve"> </w:t>
    </w:r>
    <w:r w:rsidR="00B97AD1" w:rsidRPr="0041380F">
      <w:rPr>
        <w:rFonts w:ascii="Arial Narrow" w:hAnsi="Arial Narrow"/>
        <w:b/>
        <w:i/>
        <w:sz w:val="24"/>
        <w:szCs w:val="24"/>
      </w:rPr>
      <w:t xml:space="preserve">Projekt dofinansowany ze środków Programu Fundusz Inicjatyw Obywatelskich </w:t>
    </w:r>
  </w:p>
  <w:p w:rsidR="00A1308A" w:rsidRDefault="00FD1754">
    <w:pPr>
      <w:pStyle w:val="Stopka"/>
    </w:pPr>
    <w:r w:rsidRPr="00D016E9"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6704" behindDoc="0" locked="0" layoutInCell="1" allowOverlap="1" wp14:anchorId="15BDA464" wp14:editId="275856B0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56000" cy="756000"/>
          <wp:effectExtent l="0" t="0" r="6350" b="6350"/>
          <wp:wrapSquare wrapText="bothSides"/>
          <wp:docPr id="2" name="Obraz 2" descr="C:\Users\Właściciel3\AppData\Local\Microsoft\Windows\INetCache\Content.Outlook\4JWIN8PS\Fundacja Rozwoju Holistycznego loga ver1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łaściciel3\AppData\Local\Microsoft\Windows\INetCache\Content.Outlook\4JWIN8PS\Fundacja Rozwoju Holistycznego loga ver12 (003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746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377825</wp:posOffset>
          </wp:positionV>
          <wp:extent cx="1009650" cy="895350"/>
          <wp:effectExtent l="19050" t="0" r="0" b="0"/>
          <wp:wrapSquare wrapText="bothSides"/>
          <wp:docPr id="14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5D" w:rsidRDefault="00DF7F5D" w:rsidP="00DF7F5D">
      <w:pPr>
        <w:spacing w:after="0" w:line="240" w:lineRule="auto"/>
      </w:pPr>
      <w:r>
        <w:separator/>
      </w:r>
    </w:p>
  </w:footnote>
  <w:footnote w:type="continuationSeparator" w:id="0">
    <w:p w:rsidR="00DF7F5D" w:rsidRDefault="00DF7F5D" w:rsidP="00DF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8A" w:rsidRPr="00A1308A" w:rsidRDefault="00C015E9" w:rsidP="00A1308A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-Roman"/>
        <w:sz w:val="24"/>
        <w:szCs w:val="24"/>
      </w:rPr>
    </w:pPr>
    <w:r w:rsidRPr="00A1308A">
      <w:rPr>
        <w:rFonts w:ascii="Arial Narrow" w:hAnsi="Arial Narrow" w:cs="Times-Roman"/>
        <w:sz w:val="24"/>
        <w:szCs w:val="24"/>
      </w:rPr>
      <w:t xml:space="preserve">Karta oceny </w:t>
    </w:r>
    <w:r w:rsidR="00DF7F5D">
      <w:rPr>
        <w:rFonts w:ascii="Arial Narrow" w:hAnsi="Arial Narrow" w:cs="Times-Roman"/>
        <w:sz w:val="24"/>
        <w:szCs w:val="24"/>
      </w:rPr>
      <w:t>właściwej</w:t>
    </w:r>
    <w:r w:rsidRPr="00A1308A">
      <w:rPr>
        <w:rFonts w:ascii="Arial Narrow" w:hAnsi="Arial Narrow" w:cs="Times-Roman"/>
        <w:sz w:val="24"/>
        <w:szCs w:val="24"/>
      </w:rPr>
      <w:t xml:space="preserve"> projektów w ramach FIO</w:t>
    </w:r>
    <w:r w:rsidR="00A12881">
      <w:rPr>
        <w:rFonts w:ascii="Arial Narrow" w:hAnsi="Arial Narrow" w:cs="Times-Roman"/>
        <w:sz w:val="24"/>
        <w:szCs w:val="24"/>
      </w:rPr>
      <w:t>- młode organizacje i Patroni</w:t>
    </w:r>
  </w:p>
  <w:p w:rsidR="00A1308A" w:rsidRDefault="00753F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0D4"/>
    <w:multiLevelType w:val="hybridMultilevel"/>
    <w:tmpl w:val="A1360878"/>
    <w:lvl w:ilvl="0" w:tplc="5A34F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7D0"/>
    <w:multiLevelType w:val="hybridMultilevel"/>
    <w:tmpl w:val="BC48A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F5D"/>
    <w:rsid w:val="00001746"/>
    <w:rsid w:val="000E6C77"/>
    <w:rsid w:val="00236808"/>
    <w:rsid w:val="00247774"/>
    <w:rsid w:val="00320163"/>
    <w:rsid w:val="003F520F"/>
    <w:rsid w:val="005349D9"/>
    <w:rsid w:val="00577C00"/>
    <w:rsid w:val="00627F7F"/>
    <w:rsid w:val="006A6F06"/>
    <w:rsid w:val="006B3E84"/>
    <w:rsid w:val="00736DE1"/>
    <w:rsid w:val="00753FA5"/>
    <w:rsid w:val="00883031"/>
    <w:rsid w:val="00904ED0"/>
    <w:rsid w:val="00A12881"/>
    <w:rsid w:val="00A13BE3"/>
    <w:rsid w:val="00AA5E59"/>
    <w:rsid w:val="00B1597E"/>
    <w:rsid w:val="00B97AD1"/>
    <w:rsid w:val="00C015E9"/>
    <w:rsid w:val="00D9449D"/>
    <w:rsid w:val="00DF7151"/>
    <w:rsid w:val="00DF7F5D"/>
    <w:rsid w:val="00EA2CF7"/>
    <w:rsid w:val="00F57C8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350C895-BD81-4660-A09B-04501249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F5D"/>
  </w:style>
  <w:style w:type="paragraph" w:styleId="Stopka">
    <w:name w:val="footer"/>
    <w:basedOn w:val="Normalny"/>
    <w:link w:val="StopkaZnak"/>
    <w:uiPriority w:val="99"/>
    <w:unhideWhenUsed/>
    <w:rsid w:val="00DF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F5D"/>
  </w:style>
  <w:style w:type="paragraph" w:styleId="Tekstdymka">
    <w:name w:val="Balloon Text"/>
    <w:basedOn w:val="Normalny"/>
    <w:link w:val="TekstdymkaZnak"/>
    <w:uiPriority w:val="99"/>
    <w:semiHidden/>
    <w:unhideWhenUsed/>
    <w:rsid w:val="00F5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C8B"/>
    <w:rPr>
      <w:rFonts w:ascii="Tahoma" w:hAnsi="Tahoma" w:cs="Tahoma"/>
      <w:sz w:val="16"/>
      <w:szCs w:val="16"/>
    </w:rPr>
  </w:style>
  <w:style w:type="table" w:styleId="redniasiatka1akcent5">
    <w:name w:val="Medium Grid 1 Accent 5"/>
    <w:basedOn w:val="Standardowy"/>
    <w:uiPriority w:val="67"/>
    <w:rsid w:val="00736DE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JCH-O</cp:lastModifiedBy>
  <cp:revision>17</cp:revision>
  <dcterms:created xsi:type="dcterms:W3CDTF">2017-06-07T09:28:00Z</dcterms:created>
  <dcterms:modified xsi:type="dcterms:W3CDTF">2018-08-10T07:15:00Z</dcterms:modified>
</cp:coreProperties>
</file>